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19" w:rsidRDefault="000C7519" w:rsidP="000C7519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0C7519" w:rsidRDefault="000C7519" w:rsidP="000C7519">
      <w:pPr>
        <w:pStyle w:val="a3"/>
        <w:spacing w:line="240" w:lineRule="auto"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10.01.2020</w:t>
      </w:r>
    </w:p>
    <w:p w:rsidR="000C7519" w:rsidRDefault="000C7519" w:rsidP="000C7519">
      <w:pPr>
        <w:pStyle w:val="a3"/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>Қатыскан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 саны -15</w:t>
      </w:r>
      <w:r w:rsidRPr="008372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C7519" w:rsidRDefault="000C7519" w:rsidP="000C7519">
      <w:pPr>
        <w:pStyle w:val="a3"/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Төрайымы:</w:t>
      </w:r>
      <w:r w:rsidRPr="00837297">
        <w:rPr>
          <w:rFonts w:ascii="Times New Roman" w:hAnsi="Times New Roman" w:cs="Times New Roman"/>
          <w:sz w:val="28"/>
          <w:szCs w:val="28"/>
          <w:lang w:val="kk-KZ"/>
        </w:rPr>
        <w:t>Манат Г.Б</w:t>
      </w:r>
    </w:p>
    <w:p w:rsidR="000C7519" w:rsidRPr="002326C5" w:rsidRDefault="000C7519" w:rsidP="000C7519">
      <w:pPr>
        <w:pStyle w:val="a3"/>
        <w:spacing w:line="240" w:lineRule="auto"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>Хатшысы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37297">
        <w:rPr>
          <w:rFonts w:ascii="Times New Roman" w:hAnsi="Times New Roman" w:cs="Times New Roman"/>
          <w:sz w:val="28"/>
          <w:szCs w:val="28"/>
          <w:lang w:val="kk-KZ"/>
        </w:rPr>
        <w:t xml:space="preserve"> Хамитова Г.К</w:t>
      </w:r>
    </w:p>
    <w:p w:rsidR="000C7519" w:rsidRPr="00837297" w:rsidRDefault="000C7519" w:rsidP="000C7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C7519" w:rsidRDefault="000C7519" w:rsidP="000C7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C7519" w:rsidRPr="00837297" w:rsidRDefault="000C7519" w:rsidP="000C75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>«Қостанай қаласы әкімдігінің Қостанай қаласы әкімдігінің білім бөлімінің №11 бөбекжай-бақшасы»  мемлекеттік комуналдық қазыналық кәсіпорының</w:t>
      </w:r>
    </w:p>
    <w:p w:rsidR="000C7519" w:rsidRPr="00837297" w:rsidRDefault="000C7519" w:rsidP="000C75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ата-аналарының </w:t>
      </w:r>
      <w:r w:rsidRPr="002326C5">
        <w:rPr>
          <w:rFonts w:ascii="Times New Roman" w:hAnsi="Times New Roman" w:cs="Times New Roman"/>
          <w:b/>
          <w:sz w:val="28"/>
          <w:szCs w:val="28"/>
          <w:lang w:val="kk-KZ"/>
        </w:rPr>
        <w:t>«Қамқор»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ұйымының жиналысының протоколы №4</w:t>
      </w:r>
    </w:p>
    <w:p w:rsidR="000C7519" w:rsidRDefault="000C7519" w:rsidP="000C7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C7519" w:rsidRPr="00837297" w:rsidRDefault="000C7519" w:rsidP="000C75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C7519" w:rsidRPr="00837297" w:rsidRDefault="000C7519" w:rsidP="000C75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>Күн тәртібінде:</w:t>
      </w:r>
    </w:p>
    <w:p w:rsidR="000C7519" w:rsidRPr="00837297" w:rsidRDefault="000C7519" w:rsidP="000C75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 xml:space="preserve">«Тамақтану – бала денсаулығының кепілі» </w:t>
      </w:r>
    </w:p>
    <w:p w:rsidR="000C7519" w:rsidRPr="00837297" w:rsidRDefault="000C7519" w:rsidP="000C75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>«Баланың психикалық денсаулығына негізгі фактор ретінде тамақтанудың әсері»</w:t>
      </w:r>
    </w:p>
    <w:p w:rsidR="000C7519" w:rsidRPr="00837297" w:rsidRDefault="000C7519" w:rsidP="000C75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>Әртүрлі мәселелер</w:t>
      </w:r>
    </w:p>
    <w:p w:rsidR="000C7519" w:rsidRDefault="000C7519" w:rsidP="000C751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C7519" w:rsidRPr="00837297" w:rsidRDefault="000C7519" w:rsidP="000C751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C7519" w:rsidRPr="00837297" w:rsidRDefault="000C7519" w:rsidP="000C75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>Бірінші сұрақ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бөбекжай-бақшасының дедсестра Хамхоева Н.П сөз алды.</w:t>
      </w:r>
      <w:r w:rsidRPr="00837297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Ата-аналарды күн тәртібімен таныстырды. Балалаға бес мезгіл тамақ берілетіні жөнінде қысқаша баяндап, балалар ішетін тамақ түрлерімен таныстырды. </w:t>
      </w:r>
    </w:p>
    <w:p w:rsidR="000C7519" w:rsidRDefault="000C7519" w:rsidP="000C75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>Екінші сұрақ бойынша психолог: Нурпеисова А.А «Баланың психикалық денсаулығына негізгі фактор ретінде тамақтанудың әсері» тақырыбында ата-аналарға арналған жаднама жасады. Жаднаманың негізгі мақсатымен таныстырып өтті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C7519" w:rsidRPr="000E022A" w:rsidRDefault="000C7519" w:rsidP="000C75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«Дұрыс тамақтану туралы сөйлесейік» топ тәрбиешілері мен ата-аналар арасында бірлескен жұмыс жүргізілді.</w:t>
      </w:r>
    </w:p>
    <w:p w:rsidR="000C7519" w:rsidRDefault="000C7519" w:rsidP="000C75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Ересектер «Көгершін» тобының ата-аналарының атынан  Карбаева Галия сөз алып, бөбекжай-бақшасының түскі асына сынақ жүргізгені жөнінде баяндап, тамақтың дәмді ,тойымды екенін айтып ризашылық білдірді.</w:t>
      </w:r>
    </w:p>
    <w:p w:rsidR="000C7519" w:rsidRPr="000E022A" w:rsidRDefault="000C7519" w:rsidP="000C75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C7519" w:rsidRPr="002326C5" w:rsidRDefault="000C7519" w:rsidP="000C751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7519" w:rsidRPr="002326C5" w:rsidRDefault="000C7519" w:rsidP="000C751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Отырыс </w:t>
      </w:r>
      <w:r w:rsidRPr="002326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шешімі:</w:t>
      </w:r>
    </w:p>
    <w:p w:rsidR="000C7519" w:rsidRPr="00837297" w:rsidRDefault="000C7519" w:rsidP="000C751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>Дұрыс тамақтанудың белгілі тәртібін, яғни күн ұзағына тамақтың бөліп-бөліп ішілуін, қолайлы температураасының сақталуын қамтамасыз ету.</w:t>
      </w:r>
    </w:p>
    <w:p w:rsidR="000C7519" w:rsidRDefault="000C7519" w:rsidP="000C751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>Бөбекжай – бақша ата-аналарының түскі асқа келіп сын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837297">
        <w:rPr>
          <w:rFonts w:ascii="Times New Roman" w:hAnsi="Times New Roman" w:cs="Times New Roman"/>
          <w:sz w:val="28"/>
          <w:szCs w:val="28"/>
          <w:lang w:val="kk-KZ"/>
        </w:rPr>
        <w:t>қ (проба) жасау.</w:t>
      </w:r>
    </w:p>
    <w:p w:rsidR="000C7519" w:rsidRPr="00837297" w:rsidRDefault="000C7519" w:rsidP="000C751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Күнделікті ас мәзірі ата-аналар бұрышына жазылып отырсын.</w:t>
      </w:r>
    </w:p>
    <w:p w:rsidR="000C7519" w:rsidRPr="00837297" w:rsidRDefault="000C7519" w:rsidP="000C751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0C7519" w:rsidRDefault="000C7519" w:rsidP="000C751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0C7519" w:rsidRPr="00551EF6" w:rsidRDefault="000C7519" w:rsidP="000C75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Жиналыс төрайымы: </w:t>
      </w:r>
      <w:r w:rsidRPr="00551EF6">
        <w:rPr>
          <w:rFonts w:ascii="Times New Roman" w:hAnsi="Times New Roman" w:cs="Times New Roman"/>
          <w:sz w:val="28"/>
          <w:szCs w:val="28"/>
          <w:lang w:val="kk-KZ"/>
        </w:rPr>
        <w:t xml:space="preserve">Манат Г.Б </w:t>
      </w:r>
    </w:p>
    <w:p w:rsidR="000C7519" w:rsidRPr="00551EF6" w:rsidRDefault="000C7519" w:rsidP="000C751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Хатшысы:  </w:t>
      </w:r>
      <w:r w:rsidRPr="00551EF6">
        <w:rPr>
          <w:rFonts w:ascii="Times New Roman" w:hAnsi="Times New Roman" w:cs="Times New Roman"/>
          <w:sz w:val="28"/>
          <w:szCs w:val="28"/>
          <w:lang w:val="kk-KZ"/>
        </w:rPr>
        <w:t>Хамитова Г.К</w:t>
      </w:r>
    </w:p>
    <w:p w:rsidR="000709CD" w:rsidRPr="000C7519" w:rsidRDefault="000709CD">
      <w:pPr>
        <w:rPr>
          <w:lang w:val="kk-KZ"/>
        </w:rPr>
      </w:pPr>
    </w:p>
    <w:sectPr w:rsidR="000709CD" w:rsidRPr="000C7519" w:rsidSect="000C751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0E23"/>
    <w:multiLevelType w:val="hybridMultilevel"/>
    <w:tmpl w:val="E1BEB9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26583"/>
    <w:multiLevelType w:val="hybridMultilevel"/>
    <w:tmpl w:val="A2982174"/>
    <w:lvl w:ilvl="0" w:tplc="92E04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C7519"/>
    <w:rsid w:val="000709CD"/>
    <w:rsid w:val="000C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1295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2020-04-01T06:14:00Z</dcterms:created>
  <dcterms:modified xsi:type="dcterms:W3CDTF">2020-04-01T06:14:00Z</dcterms:modified>
</cp:coreProperties>
</file>